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E439F" w:rsidRPr="00BE439F" w:rsidRDefault="005118F2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el periodo </w:t>
      </w:r>
      <w:r w:rsidR="00E60876">
        <w:rPr>
          <w:sz w:val="40"/>
          <w:szCs w:val="40"/>
        </w:rPr>
        <w:t>Agosto</w:t>
      </w:r>
      <w:r>
        <w:rPr>
          <w:sz w:val="40"/>
          <w:szCs w:val="40"/>
        </w:rPr>
        <w:t xml:space="preserve"> 2017 </w:t>
      </w:r>
      <w:r w:rsidR="00415AA2">
        <w:rPr>
          <w:sz w:val="40"/>
          <w:szCs w:val="40"/>
        </w:rPr>
        <w:t>no tuvimos jubilaciones ni pens</w:t>
      </w:r>
      <w:r w:rsidR="003D1D63">
        <w:rPr>
          <w:sz w:val="40"/>
          <w:szCs w:val="40"/>
        </w:rPr>
        <w:t>iones</w:t>
      </w:r>
      <w:r w:rsidR="00BE439F">
        <w:rPr>
          <w:sz w:val="40"/>
          <w:szCs w:val="40"/>
        </w:rPr>
        <w:t>.</w:t>
      </w:r>
    </w:p>
    <w:bookmarkEnd w:id="0"/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35" w:rsidRDefault="00895C35" w:rsidP="00AD2707">
      <w:pPr>
        <w:spacing w:after="0" w:line="240" w:lineRule="auto"/>
      </w:pPr>
      <w:r>
        <w:separator/>
      </w:r>
    </w:p>
  </w:endnote>
  <w:endnote w:type="continuationSeparator" w:id="0">
    <w:p w:rsidR="00895C35" w:rsidRDefault="00895C35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35" w:rsidRDefault="00895C35" w:rsidP="00AD2707">
      <w:pPr>
        <w:spacing w:after="0" w:line="240" w:lineRule="auto"/>
      </w:pPr>
      <w:r>
        <w:separator/>
      </w:r>
    </w:p>
  </w:footnote>
  <w:footnote w:type="continuationSeparator" w:id="0">
    <w:p w:rsidR="00895C35" w:rsidRDefault="00895C35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3D1D63"/>
    <w:rsid w:val="00415AA2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A341E"/>
    <w:rsid w:val="006D0A80"/>
    <w:rsid w:val="007721A7"/>
    <w:rsid w:val="007740E3"/>
    <w:rsid w:val="007D4774"/>
    <w:rsid w:val="007F74FF"/>
    <w:rsid w:val="008650B3"/>
    <w:rsid w:val="00895C35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E60876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2017-08-22T13:37:00Z</dcterms:created>
  <dcterms:modified xsi:type="dcterms:W3CDTF">2017-08-22T13:37:00Z</dcterms:modified>
</cp:coreProperties>
</file>